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85" w:rsidRDefault="004504DF" w:rsidP="007D2B85">
      <w:pPr>
        <w:widowControl w:val="0"/>
        <w:autoSpaceDE w:val="0"/>
        <w:autoSpaceDN w:val="0"/>
        <w:adjustRightInd w:val="0"/>
        <w:ind w:left="-90"/>
        <w:jc w:val="center"/>
        <w:rPr>
          <w:rFonts w:ascii="Helvetica" w:hAnsi="Helvetica" w:cs="ArialMT"/>
          <w:b/>
          <w:sz w:val="28"/>
          <w:szCs w:val="22"/>
          <w:lang w:bidi="en-US"/>
        </w:rPr>
      </w:pPr>
      <w:r>
        <w:rPr>
          <w:rFonts w:ascii="Helvetica" w:hAnsi="Helvetica" w:cs="ArialMT"/>
          <w:b/>
          <w:sz w:val="28"/>
          <w:szCs w:val="22"/>
          <w:lang w:bidi="en-US"/>
        </w:rPr>
        <w:t>Effects of Living with Addiction Questionnaire</w:t>
      </w:r>
      <w:r w:rsidR="007D2B85" w:rsidRPr="007D2B85">
        <w:rPr>
          <w:rFonts w:ascii="Helvetica" w:hAnsi="Helvetica" w:cs="ArialMT"/>
          <w:b/>
          <w:sz w:val="28"/>
          <w:szCs w:val="22"/>
          <w:lang w:bidi="en-US"/>
        </w:rPr>
        <w:t xml:space="preserve"> </w:t>
      </w:r>
    </w:p>
    <w:p w:rsidR="007D2B85" w:rsidRPr="007D2B85" w:rsidRDefault="007D2B85" w:rsidP="007D2B85">
      <w:pPr>
        <w:widowControl w:val="0"/>
        <w:autoSpaceDE w:val="0"/>
        <w:autoSpaceDN w:val="0"/>
        <w:adjustRightInd w:val="0"/>
        <w:ind w:left="-90"/>
        <w:jc w:val="center"/>
        <w:rPr>
          <w:rFonts w:ascii="Helvetica" w:hAnsi="Helvetica" w:cs="ArialMT"/>
          <w:sz w:val="28"/>
          <w:szCs w:val="22"/>
          <w:lang w:bidi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6030"/>
      </w:tblGrid>
      <w:tr w:rsidR="00134EAE" w:rsidRPr="004B0E33" w:rsidTr="00134EAE">
        <w:trPr>
          <w:cantSplit/>
          <w:trHeight w:val="395"/>
        </w:trPr>
        <w:tc>
          <w:tcPr>
            <w:tcW w:w="415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4B0E33" w:rsidRDefault="00134EAE" w:rsidP="003C481B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Helvetica" w:hAnsi="Helvetica" w:cs="ArialMT"/>
                <w:b/>
                <w:sz w:val="22"/>
                <w:szCs w:val="22"/>
                <w:lang w:bidi="en-US"/>
              </w:rPr>
            </w:pPr>
            <w:r>
              <w:rPr>
                <w:rFonts w:ascii="Helvetica" w:hAnsi="Helvetica" w:cs="ArialMT"/>
                <w:b/>
                <w:sz w:val="22"/>
                <w:szCs w:val="22"/>
                <w:lang w:bidi="en-US"/>
              </w:rPr>
              <w:t>Behavior</w:t>
            </w:r>
          </w:p>
        </w:tc>
        <w:tc>
          <w:tcPr>
            <w:tcW w:w="60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4B0E33" w:rsidRDefault="00134EAE" w:rsidP="003C481B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Helvetica" w:hAnsi="Helvetica" w:cs="ArialMT"/>
                <w:b/>
                <w:sz w:val="22"/>
                <w:szCs w:val="22"/>
                <w:lang w:bidi="en-US"/>
              </w:rPr>
            </w:pPr>
            <w:r>
              <w:rPr>
                <w:rFonts w:ascii="Helvetica" w:hAnsi="Helvetica" w:cs="ArialMT"/>
                <w:b/>
                <w:sz w:val="22"/>
                <w:szCs w:val="22"/>
                <w:lang w:bidi="en-US"/>
              </w:rPr>
              <w:t>Identification Question</w:t>
            </w:r>
          </w:p>
        </w:tc>
      </w:tr>
      <w:tr w:rsidR="00134EAE" w:rsidRPr="004504DF" w:rsidTr="00134EAE">
        <w:trPr>
          <w:cantSplit/>
          <w:trHeight w:val="341"/>
        </w:trPr>
        <w:tc>
          <w:tcPr>
            <w:tcW w:w="1018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134EAE" w:rsidRDefault="00134EAE" w:rsidP="00134EAE">
            <w:pPr>
              <w:pStyle w:val="BodyTextIndent"/>
              <w:tabs>
                <w:tab w:val="left" w:pos="6120"/>
              </w:tabs>
              <w:spacing w:before="60" w:after="60"/>
              <w:ind w:left="0" w:right="144"/>
              <w:contextualSpacing/>
              <w:rPr>
                <w:rFonts w:ascii="Helvetica" w:hAnsi="Helvetica"/>
                <w:b/>
                <w:sz w:val="20"/>
              </w:rPr>
            </w:pPr>
            <w:r w:rsidRPr="00134EAE">
              <w:rPr>
                <w:rFonts w:ascii="Helvetica" w:hAnsi="Helvetica"/>
                <w:b/>
                <w:sz w:val="20"/>
              </w:rPr>
              <w:t>ANGER</w:t>
            </w:r>
          </w:p>
        </w:tc>
      </w:tr>
      <w:tr w:rsidR="00134EAE" w:rsidRPr="004504DF" w:rsidTr="00134EAE">
        <w:trPr>
          <w:cantSplit/>
          <w:trHeight w:val="1134"/>
        </w:trPr>
        <w:tc>
          <w:tcPr>
            <w:tcW w:w="415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Getting into screaming matches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Being short tempered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Having aggressive outbursts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Becoming violent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Throwing things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Picking fights</w:t>
            </w:r>
          </w:p>
        </w:tc>
        <w:tc>
          <w:tcPr>
            <w:tcW w:w="60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4504DF" w:rsidRDefault="00134EAE" w:rsidP="003C481B">
            <w:pPr>
              <w:pStyle w:val="BodyTextIndent"/>
              <w:numPr>
                <w:ilvl w:val="0"/>
                <w:numId w:val="8"/>
              </w:numPr>
              <w:tabs>
                <w:tab w:val="left" w:pos="6120"/>
              </w:tabs>
              <w:spacing w:before="60" w:after="60"/>
              <w:ind w:left="252" w:right="144" w:hanging="252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Do I feel like I am beginning to lose it?</w:t>
            </w:r>
          </w:p>
          <w:p w:rsidR="00134EAE" w:rsidRPr="004504DF" w:rsidRDefault="00134EAE" w:rsidP="003C481B">
            <w:pPr>
              <w:pStyle w:val="BodyTextIndent"/>
              <w:numPr>
                <w:ilvl w:val="0"/>
                <w:numId w:val="8"/>
              </w:numPr>
              <w:tabs>
                <w:tab w:val="left" w:pos="6120"/>
              </w:tabs>
              <w:spacing w:before="60" w:after="60"/>
              <w:ind w:left="252" w:right="144" w:hanging="252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Is my anger turning to rage?</w:t>
            </w:r>
          </w:p>
          <w:p w:rsidR="00134EAE" w:rsidRPr="004504DF" w:rsidRDefault="00134EAE" w:rsidP="003C481B">
            <w:pPr>
              <w:pStyle w:val="BodyTextIndent"/>
              <w:numPr>
                <w:ilvl w:val="0"/>
                <w:numId w:val="8"/>
              </w:numPr>
              <w:tabs>
                <w:tab w:val="left" w:pos="6120"/>
              </w:tabs>
              <w:spacing w:before="60" w:after="60"/>
              <w:ind w:left="252" w:right="144" w:hanging="252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 xml:space="preserve">Do I have angry </w:t>
            </w:r>
            <w:r>
              <w:rPr>
                <w:rFonts w:ascii="Helvetica" w:hAnsi="Helvetica"/>
                <w:sz w:val="20"/>
              </w:rPr>
              <w:t xml:space="preserve">outbursts with people who don’t </w:t>
            </w:r>
            <w:r w:rsidRPr="004504DF">
              <w:rPr>
                <w:rFonts w:ascii="Helvetica" w:hAnsi="Helvetica"/>
                <w:sz w:val="20"/>
              </w:rPr>
              <w:t>deserve it?</w:t>
            </w:r>
          </w:p>
          <w:p w:rsidR="00134EAE" w:rsidRPr="004504DF" w:rsidRDefault="00134EAE" w:rsidP="003C481B">
            <w:pPr>
              <w:pStyle w:val="BodyTextIndent"/>
              <w:numPr>
                <w:ilvl w:val="0"/>
                <w:numId w:val="8"/>
              </w:numPr>
              <w:tabs>
                <w:tab w:val="left" w:pos="6120"/>
              </w:tabs>
              <w:spacing w:before="60" w:after="60"/>
              <w:ind w:left="252" w:right="144" w:hanging="252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I</w:t>
            </w:r>
            <w:r>
              <w:rPr>
                <w:rFonts w:ascii="Helvetica" w:hAnsi="Helvetica"/>
                <w:sz w:val="20"/>
              </w:rPr>
              <w:t xml:space="preserve">s my tendency to become violent scaring myself </w:t>
            </w:r>
            <w:r w:rsidRPr="004504DF">
              <w:rPr>
                <w:rFonts w:ascii="Helvetica" w:hAnsi="Helvetica"/>
                <w:sz w:val="20"/>
              </w:rPr>
              <w:t>or others?</w:t>
            </w:r>
          </w:p>
          <w:p w:rsidR="00134EAE" w:rsidRPr="004504DF" w:rsidRDefault="00134EAE" w:rsidP="003C481B">
            <w:pPr>
              <w:pStyle w:val="BodyTextIndent"/>
              <w:numPr>
                <w:ilvl w:val="0"/>
                <w:numId w:val="8"/>
              </w:numPr>
              <w:tabs>
                <w:tab w:val="left" w:pos="6120"/>
              </w:tabs>
              <w:spacing w:before="60" w:after="60"/>
              <w:ind w:left="252" w:right="144" w:hanging="252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Am I inv</w:t>
            </w:r>
            <w:r>
              <w:rPr>
                <w:rFonts w:ascii="Helvetica" w:hAnsi="Helvetica"/>
                <w:sz w:val="20"/>
              </w:rPr>
              <w:t>olved in risk taking behavior (</w:t>
            </w:r>
            <w:r w:rsidRPr="004504DF">
              <w:rPr>
                <w:rFonts w:ascii="Helvetica" w:hAnsi="Helvetica"/>
                <w:sz w:val="20"/>
              </w:rPr>
              <w:t>e.g., driving carelessly, getting involv</w:t>
            </w:r>
            <w:r>
              <w:rPr>
                <w:rFonts w:ascii="Helvetica" w:hAnsi="Helvetica"/>
                <w:sz w:val="20"/>
              </w:rPr>
              <w:t xml:space="preserve">ed in an affair, </w:t>
            </w:r>
            <w:r w:rsidRPr="004504DF">
              <w:rPr>
                <w:rFonts w:ascii="Helvetica" w:hAnsi="Helvetica"/>
                <w:sz w:val="20"/>
              </w:rPr>
              <w:t>gambling</w:t>
            </w:r>
            <w:r>
              <w:rPr>
                <w:rFonts w:ascii="Helvetica" w:hAnsi="Helvetica"/>
                <w:sz w:val="20"/>
              </w:rPr>
              <w:t>)</w:t>
            </w:r>
            <w:r w:rsidRPr="004504DF">
              <w:rPr>
                <w:rFonts w:ascii="Helvetica" w:hAnsi="Helvetica"/>
                <w:sz w:val="20"/>
              </w:rPr>
              <w:t>?</w:t>
            </w:r>
          </w:p>
        </w:tc>
      </w:tr>
      <w:tr w:rsidR="00134EAE" w:rsidRPr="004504DF" w:rsidTr="00134EAE">
        <w:trPr>
          <w:cantSplit/>
          <w:trHeight w:val="341"/>
        </w:trPr>
        <w:tc>
          <w:tcPr>
            <w:tcW w:w="1018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134EAE" w:rsidRDefault="00134EAE" w:rsidP="00BF07C2">
            <w:pPr>
              <w:pStyle w:val="BodyTextIndent"/>
              <w:tabs>
                <w:tab w:val="left" w:pos="6120"/>
              </w:tabs>
              <w:spacing w:before="60" w:after="60"/>
              <w:ind w:left="0" w:right="144"/>
              <w:contextualSpacing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FEAR/WORRY</w:t>
            </w:r>
          </w:p>
        </w:tc>
      </w:tr>
      <w:tr w:rsidR="00134EAE" w:rsidRPr="004504DF" w:rsidTr="00134EAE">
        <w:trPr>
          <w:cantSplit/>
          <w:trHeight w:val="1134"/>
        </w:trPr>
        <w:tc>
          <w:tcPr>
            <w:tcW w:w="415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“Walking on egg shells”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Being on edge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Sensing something bad is going to happen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Blaming yourself for the </w:t>
            </w:r>
            <w:r w:rsidRPr="004504DF">
              <w:rPr>
                <w:rFonts w:ascii="Helvetica" w:hAnsi="Helvetica"/>
                <w:sz w:val="20"/>
              </w:rPr>
              <w:t>behavior of others</w:t>
            </w:r>
          </w:p>
        </w:tc>
        <w:tc>
          <w:tcPr>
            <w:tcW w:w="60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Am I having trouble sleeping?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Am I having frequent headaches?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Is my stomach frequently in knots?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Am I starting to over-spend or over-eat?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Do I wake up with my pulse racing and/or a feeling of dread?</w:t>
            </w:r>
          </w:p>
        </w:tc>
      </w:tr>
      <w:tr w:rsidR="00134EAE" w:rsidRPr="004504DF" w:rsidTr="00134EAE">
        <w:trPr>
          <w:cantSplit/>
          <w:trHeight w:val="341"/>
        </w:trPr>
        <w:tc>
          <w:tcPr>
            <w:tcW w:w="1018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134EAE" w:rsidRDefault="00134EAE" w:rsidP="00BF07C2">
            <w:pPr>
              <w:pStyle w:val="BodyTextIndent"/>
              <w:tabs>
                <w:tab w:val="left" w:pos="6120"/>
              </w:tabs>
              <w:spacing w:before="60" w:after="60"/>
              <w:ind w:left="0" w:right="144"/>
              <w:contextualSpacing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CONTROLLING/NAGGING</w:t>
            </w:r>
          </w:p>
        </w:tc>
      </w:tr>
      <w:tr w:rsidR="00134EAE" w:rsidRPr="004504DF" w:rsidTr="00134EAE">
        <w:trPr>
          <w:cantSplit/>
          <w:trHeight w:val="1134"/>
        </w:trPr>
        <w:tc>
          <w:tcPr>
            <w:tcW w:w="415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7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Making threats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 xml:space="preserve">Becoming </w:t>
            </w:r>
            <w:r>
              <w:rPr>
                <w:rFonts w:ascii="Helvetica" w:hAnsi="Helvetica"/>
                <w:sz w:val="20"/>
              </w:rPr>
              <w:t>increasingly</w:t>
            </w:r>
            <w:r w:rsidRPr="004504DF">
              <w:rPr>
                <w:rFonts w:ascii="Helvetica" w:hAnsi="Helvetica"/>
                <w:sz w:val="20"/>
              </w:rPr>
              <w:t xml:space="preserve"> controlling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Not wanting to let the person out of sight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Frequently complaining about others’ behaviors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7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Feeling that you are always right</w:t>
            </w:r>
          </w:p>
        </w:tc>
        <w:tc>
          <w:tcPr>
            <w:tcW w:w="60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Am I nervous most of the time?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Do I have trouble relaxing?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Am I more critical of others than I used to be?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Am I tired a lot?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Am I feeling lonely?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Do my thoughts shift from preoccupation with the problem to completely wanting to give up?</w:t>
            </w:r>
          </w:p>
        </w:tc>
      </w:tr>
      <w:tr w:rsidR="00134EAE" w:rsidRPr="004504DF" w:rsidTr="00134EAE">
        <w:trPr>
          <w:cantSplit/>
          <w:trHeight w:val="341"/>
        </w:trPr>
        <w:tc>
          <w:tcPr>
            <w:tcW w:w="1018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134EAE" w:rsidRDefault="00134EAE" w:rsidP="00BF07C2">
            <w:pPr>
              <w:pStyle w:val="BodyTextIndent"/>
              <w:tabs>
                <w:tab w:val="left" w:pos="6120"/>
              </w:tabs>
              <w:spacing w:before="60" w:after="60"/>
              <w:ind w:left="0" w:right="144"/>
              <w:contextualSpacing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AVOIDANCE</w:t>
            </w:r>
          </w:p>
        </w:tc>
      </w:tr>
      <w:tr w:rsidR="00134EAE" w:rsidRPr="004504DF" w:rsidTr="00134EAE">
        <w:trPr>
          <w:cantSplit/>
          <w:trHeight w:val="1134"/>
        </w:trPr>
        <w:tc>
          <w:tcPr>
            <w:tcW w:w="415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 xml:space="preserve">Becoming </w:t>
            </w:r>
            <w:r>
              <w:rPr>
                <w:rFonts w:ascii="Helvetica" w:hAnsi="Helvetica"/>
                <w:sz w:val="20"/>
              </w:rPr>
              <w:t>increasingly</w:t>
            </w:r>
            <w:r w:rsidRPr="004504DF">
              <w:rPr>
                <w:rFonts w:ascii="Helvetica" w:hAnsi="Helvetica"/>
                <w:sz w:val="20"/>
              </w:rPr>
              <w:t xml:space="preserve"> isolated from family and friends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Not going out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 xml:space="preserve">Feeling </w:t>
            </w:r>
            <w:r>
              <w:rPr>
                <w:rFonts w:ascii="Helvetica" w:hAnsi="Helvetica"/>
                <w:sz w:val="20"/>
              </w:rPr>
              <w:t>increasingly</w:t>
            </w:r>
            <w:r w:rsidRPr="004504DF">
              <w:rPr>
                <w:rFonts w:ascii="Helvetica" w:hAnsi="Helvetica"/>
                <w:sz w:val="20"/>
              </w:rPr>
              <w:t xml:space="preserve"> uncomfortable in social situations</w:t>
            </w:r>
          </w:p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Not wanting to go to work</w:t>
            </w:r>
          </w:p>
        </w:tc>
        <w:tc>
          <w:tcPr>
            <w:tcW w:w="60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Do I doubt myself?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Do I worry what others think of me and my family situation?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-108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Am I spending a lot of time alone? On the internet?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Am I developing anxiety symptoms?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Has someone suggested I may be depressed?</w:t>
            </w:r>
          </w:p>
          <w:p w:rsidR="00134EAE" w:rsidRPr="00181DE2" w:rsidRDefault="00134EAE" w:rsidP="003C481B">
            <w:pPr>
              <w:pStyle w:val="ListParagraph"/>
              <w:numPr>
                <w:ilvl w:val="0"/>
                <w:numId w:val="8"/>
              </w:numPr>
              <w:spacing w:before="60" w:after="60"/>
              <w:ind w:left="252" w:right="144" w:hanging="252"/>
              <w:rPr>
                <w:rFonts w:ascii="Helvetica" w:hAnsi="Helvetica"/>
                <w:sz w:val="20"/>
              </w:rPr>
            </w:pPr>
            <w:r w:rsidRPr="00181DE2">
              <w:rPr>
                <w:rFonts w:ascii="Helvetica" w:hAnsi="Helvetica"/>
                <w:sz w:val="20"/>
              </w:rPr>
              <w:t>Am I starting to drink more than usual, take sleeping pills or medication for anxiety?</w:t>
            </w:r>
          </w:p>
        </w:tc>
      </w:tr>
      <w:tr w:rsidR="00134EAE" w:rsidRPr="004504DF" w:rsidTr="00134EAE">
        <w:trPr>
          <w:cantSplit/>
          <w:trHeight w:val="341"/>
        </w:trPr>
        <w:tc>
          <w:tcPr>
            <w:tcW w:w="10188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134EAE" w:rsidRDefault="00134EAE" w:rsidP="00BF07C2">
            <w:pPr>
              <w:pStyle w:val="BodyTextIndent"/>
              <w:tabs>
                <w:tab w:val="left" w:pos="6120"/>
              </w:tabs>
              <w:spacing w:before="60" w:after="60"/>
              <w:ind w:left="0" w:right="144"/>
              <w:contextualSpacing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DENIAL</w:t>
            </w:r>
          </w:p>
        </w:tc>
      </w:tr>
      <w:tr w:rsidR="00134EAE" w:rsidRPr="004504DF" w:rsidTr="00134EAE">
        <w:trPr>
          <w:cantSplit/>
          <w:trHeight w:val="1134"/>
        </w:trPr>
        <w:tc>
          <w:tcPr>
            <w:tcW w:w="415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4504DF" w:rsidRDefault="00134EAE" w:rsidP="00134EAE">
            <w:pPr>
              <w:numPr>
                <w:ilvl w:val="0"/>
                <w:numId w:val="7"/>
              </w:numPr>
              <w:tabs>
                <w:tab w:val="clear" w:pos="306"/>
              </w:tabs>
              <w:spacing w:before="60" w:after="60"/>
              <w:ind w:left="450" w:right="144" w:hanging="180"/>
              <w:contextualSpacing/>
              <w:rPr>
                <w:rFonts w:ascii="Helvetica" w:hAnsi="Helvetica"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>Not believing that an addiction might be the problem</w:t>
            </w:r>
          </w:p>
        </w:tc>
        <w:tc>
          <w:tcPr>
            <w:tcW w:w="603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34EAE" w:rsidRPr="004504DF" w:rsidRDefault="00134EAE" w:rsidP="003C481B">
            <w:pPr>
              <w:pStyle w:val="BodyTextIndent2"/>
              <w:numPr>
                <w:ilvl w:val="0"/>
                <w:numId w:val="8"/>
              </w:numPr>
              <w:spacing w:before="60" w:after="60" w:line="240" w:lineRule="auto"/>
              <w:ind w:left="252" w:right="144" w:hanging="252"/>
              <w:contextualSpacing/>
              <w:rPr>
                <w:rFonts w:ascii="Helvetica" w:hAnsi="Helvetica"/>
                <w:bCs/>
                <w:sz w:val="20"/>
              </w:rPr>
            </w:pPr>
            <w:r w:rsidRPr="004504DF">
              <w:rPr>
                <w:rFonts w:ascii="Helvetica" w:hAnsi="Helvetica"/>
                <w:bCs/>
                <w:sz w:val="20"/>
              </w:rPr>
              <w:t>Do I find myself co</w:t>
            </w:r>
            <w:r>
              <w:rPr>
                <w:rFonts w:ascii="Helvetica" w:hAnsi="Helvetica"/>
                <w:bCs/>
                <w:sz w:val="20"/>
              </w:rPr>
              <w:t xml:space="preserve">vering up the truth when I know </w:t>
            </w:r>
            <w:r w:rsidRPr="004504DF">
              <w:rPr>
                <w:rFonts w:ascii="Helvetica" w:hAnsi="Helvetica"/>
                <w:bCs/>
                <w:sz w:val="20"/>
              </w:rPr>
              <w:t>it is a lie?</w:t>
            </w:r>
          </w:p>
          <w:p w:rsidR="00134EAE" w:rsidRPr="004504DF" w:rsidRDefault="00134EAE" w:rsidP="003C481B">
            <w:pPr>
              <w:pStyle w:val="BodyTextIndent2"/>
              <w:numPr>
                <w:ilvl w:val="0"/>
                <w:numId w:val="8"/>
              </w:numPr>
              <w:spacing w:before="60" w:after="60" w:line="240" w:lineRule="auto"/>
              <w:ind w:left="252" w:right="144" w:hanging="252"/>
              <w:contextualSpacing/>
              <w:rPr>
                <w:rFonts w:ascii="Helvetica" w:hAnsi="Helvetica"/>
                <w:bCs/>
                <w:sz w:val="20"/>
              </w:rPr>
            </w:pPr>
            <w:r w:rsidRPr="004504DF">
              <w:rPr>
                <w:rFonts w:ascii="Helvetica" w:hAnsi="Helvetica"/>
                <w:sz w:val="20"/>
              </w:rPr>
              <w:t xml:space="preserve">Have I begun </w:t>
            </w:r>
            <w:r>
              <w:rPr>
                <w:rFonts w:ascii="Helvetica" w:hAnsi="Helvetica"/>
                <w:sz w:val="20"/>
              </w:rPr>
              <w:t xml:space="preserve">to have vague physical symptoms </w:t>
            </w:r>
            <w:r w:rsidRPr="004504DF">
              <w:rPr>
                <w:rFonts w:ascii="Helvetica" w:hAnsi="Helvetica"/>
                <w:sz w:val="20"/>
              </w:rPr>
              <w:t>that cannot be medically diagnosed?</w:t>
            </w:r>
          </w:p>
        </w:tc>
      </w:tr>
    </w:tbl>
    <w:p w:rsidR="004504DF" w:rsidRPr="007D2B85" w:rsidRDefault="004504DF" w:rsidP="007D2B85">
      <w:pPr>
        <w:widowControl w:val="0"/>
        <w:autoSpaceDE w:val="0"/>
        <w:autoSpaceDN w:val="0"/>
        <w:adjustRightInd w:val="0"/>
        <w:rPr>
          <w:rFonts w:ascii="Helvetica" w:hAnsi="Helvetica" w:cs="ArialMT"/>
          <w:sz w:val="22"/>
          <w:szCs w:val="22"/>
          <w:lang w:bidi="en-US"/>
        </w:rPr>
      </w:pPr>
    </w:p>
    <w:sectPr w:rsidR="004504DF" w:rsidRPr="007D2B85" w:rsidSect="006423B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430" w:right="1080" w:bottom="1080" w:left="1080" w:header="360" w:footer="3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7E" w:rsidRDefault="00807D7E">
      <w:r>
        <w:separator/>
      </w:r>
    </w:p>
  </w:endnote>
  <w:endnote w:type="continuationSeparator" w:id="0">
    <w:p w:rsidR="00807D7E" w:rsidRDefault="0080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1B" w:rsidRPr="007A5BBF" w:rsidRDefault="003C481B" w:rsidP="007A5BBF">
    <w:pPr>
      <w:pStyle w:val="Footer"/>
      <w:ind w:left="-450" w:right="-270"/>
      <w:rPr>
        <w:rFonts w:ascii="Optima" w:hAnsi="Optima"/>
        <w:color w:val="808080" w:themeColor="background1" w:themeShade="80"/>
        <w:sz w:val="18"/>
      </w:rPr>
    </w:pPr>
    <w:r w:rsidRPr="007A5BBF">
      <w:rPr>
        <w:rStyle w:val="PageNumber"/>
        <w:rFonts w:ascii="Optima" w:hAnsi="Optima"/>
        <w:color w:val="808080" w:themeColor="background1" w:themeShade="80"/>
        <w:sz w:val="18"/>
      </w:rPr>
      <w:t>1790 3</w:t>
    </w:r>
    <w:r>
      <w:rPr>
        <w:rStyle w:val="PageNumber"/>
        <w:rFonts w:ascii="Optima" w:hAnsi="Optima"/>
        <w:color w:val="808080" w:themeColor="background1" w:themeShade="80"/>
        <w:sz w:val="18"/>
      </w:rPr>
      <w:t>0th</w:t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t xml:space="preserve"> St., Suite 440, Boulder, CO 80301  •  www.jlandauconsulting.com  •  p: (303) </w:t>
    </w:r>
    <w:r>
      <w:rPr>
        <w:rStyle w:val="PageNumber"/>
        <w:rFonts w:ascii="Optima" w:hAnsi="Optima"/>
        <w:color w:val="808080" w:themeColor="background1" w:themeShade="80"/>
        <w:sz w:val="18"/>
      </w:rPr>
      <w:t>442-3755</w:t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t xml:space="preserve">  • f: (303) 440-6463</w:t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tab/>
      <w:t xml:space="preserve">        </w:t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fldChar w:fldCharType="begin"/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instrText xml:space="preserve"> PAGE </w:instrText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fldChar w:fldCharType="separate"/>
    </w:r>
    <w:r w:rsidR="006423BB">
      <w:rPr>
        <w:rStyle w:val="PageNumber"/>
        <w:rFonts w:ascii="Optima" w:hAnsi="Optima"/>
        <w:noProof/>
        <w:color w:val="808080" w:themeColor="background1" w:themeShade="80"/>
        <w:sz w:val="18"/>
      </w:rPr>
      <w:t>2</w:t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fldChar w:fldCharType="end"/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t xml:space="preserve"> of </w:t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fldChar w:fldCharType="begin"/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instrText xml:space="preserve"> NUMPAGES </w:instrText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fldChar w:fldCharType="separate"/>
    </w:r>
    <w:r w:rsidR="006423BB">
      <w:rPr>
        <w:rStyle w:val="PageNumber"/>
        <w:rFonts w:ascii="Optima" w:hAnsi="Optima"/>
        <w:noProof/>
        <w:color w:val="808080" w:themeColor="background1" w:themeShade="80"/>
        <w:sz w:val="18"/>
      </w:rPr>
      <w:t>2</w:t>
    </w:r>
    <w:r w:rsidRPr="007A5BBF">
      <w:rPr>
        <w:rStyle w:val="PageNumber"/>
        <w:rFonts w:ascii="Optima" w:hAnsi="Optima"/>
        <w:color w:val="808080" w:themeColor="background1" w:themeShade="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1B" w:rsidRDefault="006423BB" w:rsidP="006423BB">
    <w:pPr>
      <w:pStyle w:val="Footer"/>
      <w:ind w:left="-900" w:right="-27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50299" wp14:editId="1EA18505">
              <wp:simplePos x="0" y="0"/>
              <wp:positionH relativeFrom="column">
                <wp:posOffset>-368935</wp:posOffset>
              </wp:positionH>
              <wp:positionV relativeFrom="paragraph">
                <wp:posOffset>405130</wp:posOffset>
              </wp:positionV>
              <wp:extent cx="453517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3BB" w:rsidRPr="00FA12D8" w:rsidRDefault="006423BB" w:rsidP="006423BB">
                          <w:pPr>
                            <w:rPr>
                              <w:rFonts w:ascii="Optima" w:hAnsi="Optima"/>
                              <w:sz w:val="22"/>
                              <w:szCs w:val="22"/>
                            </w:rPr>
                          </w:pPr>
                          <w:r w:rsidRPr="00FA12D8"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 xml:space="preserve">.O. Box 3648, Boulder, CO 80307  </w:t>
                          </w:r>
                          <w:r w:rsidRPr="00027F5B">
                            <w:rPr>
                              <w:rFonts w:ascii="Wingdings" w:hAnsi="Wingdings"/>
                              <w:color w:val="000000"/>
                            </w:rPr>
                            <w:t></w:t>
                          </w:r>
                          <w:r>
                            <w:rPr>
                              <w:rFonts w:ascii="Wingdings" w:hAnsi="Wingdings"/>
                              <w:color w:val="000000"/>
                            </w:rPr>
                            <w:t></w:t>
                          </w:r>
                          <w:hyperlink r:id="rId1" w:history="1">
                            <w:r w:rsidRPr="00FA12D8">
                              <w:rPr>
                                <w:rStyle w:val="Hyperlink"/>
                                <w:rFonts w:ascii="Optima" w:hAnsi="Optima"/>
                                <w:sz w:val="22"/>
                                <w:szCs w:val="22"/>
                              </w:rPr>
                              <w:t>www.jlandauconsulting.com</w:t>
                            </w:r>
                          </w:hyperlink>
                        </w:p>
                        <w:p w:rsidR="006423BB" w:rsidRDefault="006423BB" w:rsidP="006423BB">
                          <w:pPr>
                            <w:rPr>
                              <w:rFonts w:ascii="Optima" w:hAnsi="Optima"/>
                              <w:sz w:val="22"/>
                              <w:szCs w:val="22"/>
                            </w:rPr>
                          </w:pPr>
                          <w:r w:rsidRPr="00FA12D8"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>phone (303) 442-3755</w:t>
                          </w:r>
                          <w:r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27F5B">
                            <w:rPr>
                              <w:rFonts w:ascii="Wingdings" w:hAnsi="Wingdings"/>
                              <w:color w:val="000000"/>
                            </w:rPr>
                            <w:t></w:t>
                          </w:r>
                          <w:r w:rsidRPr="00FA12D8"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  <w:hyperlink r:id="rId2" w:history="1">
                            <w:r w:rsidRPr="00FA12D8">
                              <w:rPr>
                                <w:rStyle w:val="Hyperlink"/>
                                <w:rFonts w:ascii="Optima" w:hAnsi="Optima"/>
                                <w:sz w:val="22"/>
                                <w:szCs w:val="22"/>
                              </w:rPr>
                              <w:t>admin@jlandauconsulting.com</w:t>
                            </w:r>
                          </w:hyperlink>
                          <w:r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6423BB" w:rsidRPr="00FA12D8" w:rsidRDefault="00E46A71" w:rsidP="006423BB">
                          <w:pPr>
                            <w:rPr>
                              <w:rFonts w:ascii="Optima" w:hAnsi="Opti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ptima" w:hAnsi="Optima"/>
                              <w:sz w:val="22"/>
                              <w:szCs w:val="22"/>
                            </w:rPr>
                            <w:t>fax (303) 440-6463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5029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left:0;text-align:left;margin-left:-29.05pt;margin-top:31.9pt;width:357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D/G88CAAAOBgAADgAAAGRycy9lMm9Eb2MueG1srFRLb9swDL4P2H8QdE9tZ3abGnUKN0WGAUVb&#10;rB16VmQpMWY9Jimxs2H/fZRsp2m3wzrsYlPkJ4r8+Li47ESDdszYWskCJycxRkxSVdVyXeAvj8vJ&#10;DCPriKxIoyQr8J5ZfDl//+6i1Tmbqo1qKmYQOJE2b3WBN87pPIos3TBB7InSTIKRKyOIg6NZR5Uh&#10;LXgXTTSN49OoVabSRlFmLWiveyOeB/+cM+ruOLfMoabAEJsLXxO+K/+N5hckXxuiNzUdwiD/EIUg&#10;tYRHD66uiSNoa+rfXImaGmUVdydUiUhxXlMWcoBskvhVNg8bolnIBcix+kCT/X9u6e3u3qC6KnCG&#10;kSQCSvTIOoeuVIcyz06rbQ6gBw0w14EaqjzqLSh90h03wv8hHQR24Hl/4NY7o6BMsw9ZcgYmCrbT&#10;WTaLA/nR821trPvIlEBeKLCB2gVKye7GOogEoCPEPybVsm6aUL9GvlAAsNew0AD9bZJDJCB6pI8p&#10;FOfHIjublmfZ+eS0zJJJmsSzSVnG08n1sozLOF0uztOrnxCFIEmat9AmGprMEwRELBuyHkrizX9X&#10;E0Hoiw5Okij0Tp8fOA55jqFGnv2e5SC5fcN8Ao38zDhULZDtFWFe2KIxaEeg0wmlTLpQp0AGoD2K&#10;A2FvuTjgA2WByrdc7skfX1bSHS6LWioTSvsq7OrrGDLv8UDGUd5edN2qG7pypao9NKVR/VBbTZc1&#10;dM4Nse6eGJhiaDbYTO4OPrxRbYHVIGG0Ueb7n/QeD4UEK0a+3AW237bEMIyaTxLG7jxJU79GwiGF&#10;5oGDObasji1yKxYKypHADtQ0iB7vmlHkRoknWGClfxVMRFJ4u8BuFBeu31WwACkrywCCxaGJu5EP&#10;mnrXvjp+Lh67J2L0MDwOOuhWjfuD5K9mqMf6m1KVW6d4HQbME9yzOhAPSyf047Ag/VY7PgfU8xqf&#10;/wIAAP//AwBQSwMEFAAGAAgAAAAhAPbq5+LeAAAACgEAAA8AAABkcnMvZG93bnJldi54bWxMj01P&#10;wzAMhu9I/IfISNy2pIOWrms6IRBXEOND4pY1XlutcaomW8u/x5zgaPvR6+ctt7PrxRnH0HnSkCwV&#10;CKTa244aDe9vT4scRIiGrOk9oYZvDLCtLi9KU1g/0Sued7ERHEKhMBraGIdCylC36ExY+gGJbwc/&#10;OhN5HBtpRzNxuOvlSqlMOtMRf2jNgA8t1sfdyWn4eD58fd6ql+bRpcPkZyXJraXW11fz/QZExDn+&#10;wfCrz+pQsdPen8gG0WtYpHnCqIbshiswkKUZL/ZM3iU5yKqU/ytUPwAAAP//AwBQSwECLQAUAAYA&#10;CAAAACEA5JnDwPsAAADhAQAAEwAAAAAAAAAAAAAAAAAAAAAAW0NvbnRlbnRfVHlwZXNdLnhtbFBL&#10;AQItABQABgAIAAAAIQAjsmrh1wAAAJQBAAALAAAAAAAAAAAAAAAAACwBAABfcmVscy8ucmVsc1BL&#10;AQItABQABgAIAAAAIQBHIP8bzwIAAA4GAAAOAAAAAAAAAAAAAAAAACwCAABkcnMvZTJvRG9jLnht&#10;bFBLAQItABQABgAIAAAAIQD26ufi3gAAAAoBAAAPAAAAAAAAAAAAAAAAACcFAABkcnMvZG93bnJl&#10;di54bWxQSwUGAAAAAAQABADzAAAAMgYAAAAA&#10;" filled="f" stroked="f">
              <v:textbox>
                <w:txbxContent>
                  <w:p w:rsidR="006423BB" w:rsidRPr="00FA12D8" w:rsidRDefault="006423BB" w:rsidP="006423BB">
                    <w:pPr>
                      <w:rPr>
                        <w:rFonts w:ascii="Optima" w:hAnsi="Optima"/>
                        <w:sz w:val="22"/>
                        <w:szCs w:val="22"/>
                      </w:rPr>
                    </w:pPr>
                    <w:r w:rsidRPr="00FA12D8">
                      <w:rPr>
                        <w:rFonts w:ascii="Optima" w:hAnsi="Optima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Optima" w:hAnsi="Optima"/>
                        <w:sz w:val="22"/>
                        <w:szCs w:val="22"/>
                      </w:rPr>
                      <w:t xml:space="preserve">.O. Box 3648, Boulder, CO 80307  </w:t>
                    </w:r>
                    <w:r w:rsidRPr="00027F5B">
                      <w:rPr>
                        <w:rFonts w:ascii="Wingdings" w:hAnsi="Wingdings"/>
                        <w:color w:val="000000"/>
                      </w:rPr>
                      <w:t></w:t>
                    </w:r>
                    <w:r>
                      <w:rPr>
                        <w:rFonts w:ascii="Wingdings" w:hAnsi="Wingdings"/>
                        <w:color w:val="000000"/>
                      </w:rPr>
                      <w:t></w:t>
                    </w:r>
                    <w:hyperlink r:id="rId3" w:history="1">
                      <w:r w:rsidRPr="00FA12D8">
                        <w:rPr>
                          <w:rStyle w:val="Hyperlink"/>
                          <w:rFonts w:ascii="Optima" w:hAnsi="Optima"/>
                          <w:sz w:val="22"/>
                          <w:szCs w:val="22"/>
                        </w:rPr>
                        <w:t>www.jlandauconsulting.com</w:t>
                      </w:r>
                    </w:hyperlink>
                  </w:p>
                  <w:p w:rsidR="006423BB" w:rsidRDefault="006423BB" w:rsidP="006423BB">
                    <w:pPr>
                      <w:rPr>
                        <w:rFonts w:ascii="Optima" w:hAnsi="Optima"/>
                        <w:sz w:val="22"/>
                        <w:szCs w:val="22"/>
                      </w:rPr>
                    </w:pPr>
                    <w:r w:rsidRPr="00FA12D8">
                      <w:rPr>
                        <w:rFonts w:ascii="Optima" w:hAnsi="Optima"/>
                        <w:sz w:val="22"/>
                        <w:szCs w:val="22"/>
                      </w:rPr>
                      <w:t>phone (303) 442-3755</w:t>
                    </w:r>
                    <w:r>
                      <w:rPr>
                        <w:rFonts w:ascii="Optima" w:hAnsi="Optima"/>
                        <w:sz w:val="22"/>
                        <w:szCs w:val="22"/>
                      </w:rPr>
                      <w:t xml:space="preserve"> </w:t>
                    </w:r>
                    <w:r w:rsidRPr="00027F5B">
                      <w:rPr>
                        <w:rFonts w:ascii="Wingdings" w:hAnsi="Wingdings"/>
                        <w:color w:val="000000"/>
                      </w:rPr>
                      <w:t></w:t>
                    </w:r>
                    <w:r w:rsidRPr="00FA12D8">
                      <w:rPr>
                        <w:rFonts w:ascii="Optima" w:hAnsi="Optima"/>
                        <w:sz w:val="22"/>
                        <w:szCs w:val="22"/>
                      </w:rPr>
                      <w:t xml:space="preserve"> </w:t>
                    </w:r>
                    <w:r>
                      <w:t xml:space="preserve"> </w:t>
                    </w:r>
                    <w:hyperlink r:id="rId4" w:history="1">
                      <w:r w:rsidRPr="00FA12D8">
                        <w:rPr>
                          <w:rStyle w:val="Hyperlink"/>
                          <w:rFonts w:ascii="Optima" w:hAnsi="Optima"/>
                          <w:sz w:val="22"/>
                          <w:szCs w:val="22"/>
                        </w:rPr>
                        <w:t>admin@jlandauconsulting.com</w:t>
                      </w:r>
                    </w:hyperlink>
                    <w:r>
                      <w:rPr>
                        <w:rFonts w:ascii="Optima" w:hAnsi="Optima"/>
                        <w:sz w:val="22"/>
                        <w:szCs w:val="22"/>
                      </w:rPr>
                      <w:t xml:space="preserve"> </w:t>
                    </w:r>
                  </w:p>
                  <w:p w:rsidR="006423BB" w:rsidRPr="00FA12D8" w:rsidRDefault="00E46A71" w:rsidP="006423BB">
                    <w:pPr>
                      <w:rPr>
                        <w:rFonts w:ascii="Optima" w:hAnsi="Optima"/>
                        <w:sz w:val="22"/>
                        <w:szCs w:val="22"/>
                      </w:rPr>
                    </w:pPr>
                    <w:r>
                      <w:rPr>
                        <w:rFonts w:ascii="Optima" w:hAnsi="Optima"/>
                        <w:sz w:val="22"/>
                        <w:szCs w:val="22"/>
                      </w:rPr>
                      <w:t>fax (303) 440-6463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78D7B3" wp14:editId="77F7C16B">
          <wp:extent cx="7398101" cy="1082040"/>
          <wp:effectExtent l="0" t="0" r="0" b="10160"/>
          <wp:docPr id="4" name="Picture 4" descr="HD:Users:cblubaugh:Desktop: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cblubaugh:Desktop:Untitle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051" cy="1083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7E" w:rsidRDefault="00807D7E">
      <w:r>
        <w:separator/>
      </w:r>
    </w:p>
  </w:footnote>
  <w:footnote w:type="continuationSeparator" w:id="0">
    <w:p w:rsidR="00807D7E" w:rsidRDefault="00807D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1B" w:rsidRDefault="003C481B" w:rsidP="006B06CD">
    <w:pPr>
      <w:pStyle w:val="Header"/>
      <w:ind w:left="-720"/>
    </w:pPr>
    <w:r>
      <w:rPr>
        <w:noProof/>
      </w:rPr>
      <w:drawing>
        <wp:inline distT="0" distB="0" distL="0" distR="0" wp14:anchorId="41463779" wp14:editId="3DCAE6E9">
          <wp:extent cx="7274560" cy="1270000"/>
          <wp:effectExtent l="0" t="0" r="0" b="0"/>
          <wp:docPr id="1" name="Picture 1" descr="HD:Users:ebaldwin:Documents:Documents-drafts:JLC-Letterhead:Letterhead Elements:JLC final to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D:Users:ebaldwin:Documents:Documents-drafts:JLC-Letterhead:Letterhead Elements:JLC final to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1B" w:rsidRDefault="003C481B" w:rsidP="006B06CD">
    <w:pPr>
      <w:pStyle w:val="Header"/>
      <w:ind w:left="-720"/>
    </w:pPr>
    <w:r>
      <w:rPr>
        <w:noProof/>
      </w:rPr>
      <w:drawing>
        <wp:inline distT="0" distB="0" distL="0" distR="0" wp14:anchorId="2C095D33" wp14:editId="7E493E39">
          <wp:extent cx="7325360" cy="1270000"/>
          <wp:effectExtent l="0" t="0" r="0" b="0"/>
          <wp:docPr id="3" name="Picture 1" descr="HD:Users:ebaldwin:Documents:Documents-drafts:JLC-Letterhead:Letterhead Elements:JLC final to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ebaldwin:Documents:Documents-drafts:JLC-Letterhead:Letterhead Elements:JLC final to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36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EE8"/>
    <w:multiLevelType w:val="hybridMultilevel"/>
    <w:tmpl w:val="12D6DC3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4A6037A"/>
    <w:multiLevelType w:val="hybridMultilevel"/>
    <w:tmpl w:val="275690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35CF4"/>
    <w:multiLevelType w:val="hybridMultilevel"/>
    <w:tmpl w:val="7A2A1D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073D4"/>
    <w:multiLevelType w:val="hybridMultilevel"/>
    <w:tmpl w:val="9434F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C1BF4"/>
    <w:multiLevelType w:val="hybridMultilevel"/>
    <w:tmpl w:val="4686F1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24837"/>
    <w:multiLevelType w:val="hybridMultilevel"/>
    <w:tmpl w:val="38F6B200"/>
    <w:lvl w:ilvl="0" w:tplc="7EA4453C">
      <w:start w:val="1"/>
      <w:numFmt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6">
    <w:nsid w:val="699E2A66"/>
    <w:multiLevelType w:val="hybridMultilevel"/>
    <w:tmpl w:val="9FDE79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1366C7"/>
    <w:multiLevelType w:val="hybridMultilevel"/>
    <w:tmpl w:val="5C327E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85"/>
    <w:rsid w:val="00134EAE"/>
    <w:rsid w:val="00181DE2"/>
    <w:rsid w:val="003C481B"/>
    <w:rsid w:val="004504DF"/>
    <w:rsid w:val="00455B03"/>
    <w:rsid w:val="00581104"/>
    <w:rsid w:val="005D216A"/>
    <w:rsid w:val="006423BB"/>
    <w:rsid w:val="006429B3"/>
    <w:rsid w:val="006B06CD"/>
    <w:rsid w:val="0071006D"/>
    <w:rsid w:val="007A5BBF"/>
    <w:rsid w:val="007C0086"/>
    <w:rsid w:val="007D2B85"/>
    <w:rsid w:val="00807D7E"/>
    <w:rsid w:val="008E6EFD"/>
    <w:rsid w:val="00925B35"/>
    <w:rsid w:val="00A03175"/>
    <w:rsid w:val="00E46A71"/>
    <w:rsid w:val="00E47A29"/>
    <w:rsid w:val="00EE7C45"/>
    <w:rsid w:val="00F011B8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4DD4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A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5A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12BF"/>
    <w:pPr>
      <w:widowControl w:val="0"/>
    </w:pPr>
    <w:rPr>
      <w:rFonts w:ascii="Lucida Grande" w:hAnsi="Lucida Grande"/>
      <w:snapToGrid w:val="0"/>
      <w:sz w:val="18"/>
      <w:szCs w:val="18"/>
    </w:rPr>
  </w:style>
  <w:style w:type="character" w:styleId="Hyperlink">
    <w:name w:val="Hyperlink"/>
    <w:basedOn w:val="DefaultParagraphFont"/>
    <w:rsid w:val="00E712BF"/>
    <w:rPr>
      <w:color w:val="0000FF"/>
      <w:u w:val="single"/>
    </w:rPr>
  </w:style>
  <w:style w:type="character" w:styleId="PageNumber">
    <w:name w:val="page number"/>
    <w:basedOn w:val="DefaultParagraphFont"/>
    <w:rsid w:val="00E712BF"/>
  </w:style>
  <w:style w:type="paragraph" w:styleId="BodyTextIndent2">
    <w:name w:val="Body Text Indent 2"/>
    <w:basedOn w:val="Normal"/>
    <w:rsid w:val="00E712BF"/>
    <w:pPr>
      <w:spacing w:line="480" w:lineRule="auto"/>
      <w:ind w:left="720"/>
    </w:pPr>
  </w:style>
  <w:style w:type="paragraph" w:customStyle="1" w:styleId="SecondLevel">
    <w:name w:val="Second Level"/>
    <w:basedOn w:val="Normal"/>
    <w:next w:val="Normal"/>
    <w:rsid w:val="00E712BF"/>
    <w:pPr>
      <w:keepNext/>
      <w:spacing w:line="480" w:lineRule="auto"/>
      <w:outlineLvl w:val="2"/>
    </w:pPr>
    <w:rPr>
      <w:b/>
    </w:rPr>
  </w:style>
  <w:style w:type="paragraph" w:styleId="BodyText2">
    <w:name w:val="Body Text 2"/>
    <w:basedOn w:val="Normal"/>
    <w:rsid w:val="00E712BF"/>
    <w:pPr>
      <w:widowControl w:val="0"/>
      <w:spacing w:after="120" w:line="480" w:lineRule="auto"/>
    </w:pPr>
    <w:rPr>
      <w:rFonts w:ascii="Courier" w:hAnsi="Courier"/>
      <w:snapToGrid w:val="0"/>
    </w:rPr>
  </w:style>
  <w:style w:type="paragraph" w:styleId="HTMLPreformatted">
    <w:name w:val="HTML Preformatted"/>
    <w:basedOn w:val="Normal"/>
    <w:rsid w:val="00E71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NormalWeb">
    <w:name w:val="Normal (Web)"/>
    <w:basedOn w:val="Normal"/>
    <w:rsid w:val="00E712BF"/>
    <w:pPr>
      <w:spacing w:before="100" w:beforeAutospacing="1" w:after="100" w:afterAutospacing="1"/>
    </w:pPr>
    <w:rPr>
      <w:rFonts w:ascii="Times" w:eastAsia="Times" w:hAnsi="Times"/>
      <w:sz w:val="20"/>
    </w:rPr>
  </w:style>
  <w:style w:type="paragraph" w:styleId="BodyText">
    <w:name w:val="Body Text"/>
    <w:basedOn w:val="Normal"/>
    <w:rsid w:val="00E712BF"/>
    <w:rPr>
      <w:color w:val="FF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4504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1D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2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landauconsulting.com" TargetMode="External"/><Relationship Id="rId4" Type="http://schemas.openxmlformats.org/officeDocument/2006/relationships/hyperlink" Target="mailto:admin@jlandauconsulting.com" TargetMode="External"/><Relationship Id="rId5" Type="http://schemas.openxmlformats.org/officeDocument/2006/relationships/image" Target="media/image2.png"/><Relationship Id="rId1" Type="http://schemas.openxmlformats.org/officeDocument/2006/relationships/hyperlink" Target="http://www.jlandauconsulting.com" TargetMode="External"/><Relationship Id="rId2" Type="http://schemas.openxmlformats.org/officeDocument/2006/relationships/hyperlink" Target="mailto:admin@jlandau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baldwin:Documents:Letterheads:JLC:JLC%20Letterhead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HD:Users:ebaldwin:Documents:Letterheads:JLC:JLC Letterhead 2011.dotx</Template>
  <TotalTime>6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Recovery Resource Center </Company>
  <LinksUpToDate>false</LinksUpToDate>
  <CharactersWithSpaces>1945</CharactersWithSpaces>
  <SharedDoc>false</SharedDoc>
  <HLinks>
    <vt:vector size="18" baseType="variant">
      <vt:variant>
        <vt:i4>3801182</vt:i4>
      </vt:variant>
      <vt:variant>
        <vt:i4>-1</vt:i4>
      </vt:variant>
      <vt:variant>
        <vt:i4>2049</vt:i4>
      </vt:variant>
      <vt:variant>
        <vt:i4>1</vt:i4>
      </vt:variant>
      <vt:variant>
        <vt:lpwstr>JLC letterhead pg</vt:lpwstr>
      </vt:variant>
      <vt:variant>
        <vt:lpwstr/>
      </vt:variant>
      <vt:variant>
        <vt:i4>3801182</vt:i4>
      </vt:variant>
      <vt:variant>
        <vt:i4>-1</vt:i4>
      </vt:variant>
      <vt:variant>
        <vt:i4>2052</vt:i4>
      </vt:variant>
      <vt:variant>
        <vt:i4>1</vt:i4>
      </vt:variant>
      <vt:variant>
        <vt:lpwstr>JLC letterhead pg</vt:lpwstr>
      </vt:variant>
      <vt:variant>
        <vt:lpwstr/>
      </vt:variant>
      <vt:variant>
        <vt:i4>3801182</vt:i4>
      </vt:variant>
      <vt:variant>
        <vt:i4>-1</vt:i4>
      </vt:variant>
      <vt:variant>
        <vt:i4>2054</vt:i4>
      </vt:variant>
      <vt:variant>
        <vt:i4>1</vt:i4>
      </vt:variant>
      <vt:variant>
        <vt:lpwstr>JLC letterhead 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Judith Landau</dc:creator>
  <cp:keywords/>
  <cp:lastModifiedBy>Clare Blubaugh</cp:lastModifiedBy>
  <cp:revision>4</cp:revision>
  <cp:lastPrinted>2010-09-11T04:39:00Z</cp:lastPrinted>
  <dcterms:created xsi:type="dcterms:W3CDTF">2011-04-29T17:19:00Z</dcterms:created>
  <dcterms:modified xsi:type="dcterms:W3CDTF">2012-09-18T19:24:00Z</dcterms:modified>
</cp:coreProperties>
</file>